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CEB" w:rsidRDefault="00141CEB" w:rsidP="003D160D">
      <w:pPr>
        <w:pStyle w:val="ab"/>
        <w:spacing w:line="276" w:lineRule="auto"/>
        <w:jc w:val="center"/>
        <w:rPr>
          <w:rFonts w:ascii="黑体" w:eastAsia="黑体"/>
          <w:sz w:val="32"/>
        </w:rPr>
      </w:pPr>
      <w:r>
        <w:rPr>
          <w:rFonts w:ascii="Times New Roman" w:eastAsia="黑体" w:hAnsi="Times New Roman"/>
          <w:b/>
          <w:bCs/>
          <w:sz w:val="32"/>
        </w:rPr>
        <w:t>CUMCM</w:t>
      </w:r>
      <w:r>
        <w:rPr>
          <w:rFonts w:ascii="Times New Roman" w:eastAsia="黑体" w:hAnsi="Times New Roman" w:hint="eastAsia"/>
          <w:b/>
          <w:bCs/>
          <w:sz w:val="32"/>
        </w:rPr>
        <w:t>-2017 Problem B</w:t>
      </w:r>
    </w:p>
    <w:p w:rsidR="00141CEB" w:rsidRDefault="006D3B0E" w:rsidP="003D160D">
      <w:pPr>
        <w:adjustRightInd w:val="0"/>
        <w:snapToGrid w:val="0"/>
        <w:spacing w:line="276" w:lineRule="auto"/>
        <w:jc w:val="center"/>
        <w:rPr>
          <w:b/>
        </w:rPr>
      </w:pPr>
      <w:r>
        <w:rPr>
          <w:b/>
          <w:noProof/>
          <w:sz w:val="20"/>
        </w:rPr>
        <w:pict>
          <v:line id="Line 2" o:spid="_x0000_s1026" style="position:absolute;left:0;text-align:left;z-index:251658240;visibility:visible" from="0,6.8pt" to="414pt,7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" strokeweight="4.5pt">
            <v:stroke linestyle="thinThick"/>
          </v:line>
        </w:pict>
      </w:r>
    </w:p>
    <w:p w:rsidR="00C71E47" w:rsidRPr="00141CEB" w:rsidRDefault="00213099" w:rsidP="003D160D">
      <w:pPr>
        <w:spacing w:line="276" w:lineRule="auto"/>
        <w:ind w:firstLineChars="348" w:firstLine="978"/>
        <w:rPr>
          <w:rFonts w:ascii="Times New Roman" w:hAnsi="Times New Roman" w:cs="Times New Roman"/>
          <w:b/>
          <w:sz w:val="28"/>
          <w:szCs w:val="28"/>
        </w:rPr>
      </w:pPr>
      <w:r w:rsidRPr="00141CEB">
        <w:rPr>
          <w:rFonts w:ascii="Times New Roman" w:hAnsi="Times New Roman" w:cs="Times New Roman"/>
          <w:b/>
          <w:sz w:val="28"/>
          <w:szCs w:val="28"/>
        </w:rPr>
        <w:t>Pricing in “Making money through taking pictures”</w:t>
      </w:r>
    </w:p>
    <w:p w:rsidR="00C71E47" w:rsidRPr="006A25F2" w:rsidRDefault="00C71E47" w:rsidP="003D160D">
      <w:pPr>
        <w:spacing w:line="276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08435B" w:rsidRPr="006A25F2" w:rsidRDefault="00213099" w:rsidP="003D160D">
      <w:pPr>
        <w:spacing w:line="276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6A25F2">
        <w:rPr>
          <w:rFonts w:ascii="Times New Roman" w:hAnsi="Times New Roman" w:cs="Times New Roman"/>
          <w:sz w:val="24"/>
          <w:szCs w:val="24"/>
        </w:rPr>
        <w:t xml:space="preserve">“Making money through taking picture” is a new type of self-services </w:t>
      </w:r>
      <w:r w:rsidR="00305BBB" w:rsidRPr="006A25F2">
        <w:rPr>
          <w:rFonts w:ascii="Times New Roman" w:hAnsi="Times New Roman" w:cs="Times New Roman"/>
          <w:sz w:val="24"/>
          <w:szCs w:val="24"/>
        </w:rPr>
        <w:t>mode</w:t>
      </w:r>
      <w:r w:rsidR="001D325D" w:rsidRPr="006A25F2">
        <w:rPr>
          <w:rFonts w:ascii="Times New Roman" w:hAnsi="Times New Roman" w:cs="Times New Roman"/>
          <w:sz w:val="24"/>
          <w:szCs w:val="24"/>
        </w:rPr>
        <w:t xml:space="preserve"> </w:t>
      </w:r>
      <w:r w:rsidRPr="006A25F2">
        <w:rPr>
          <w:rFonts w:ascii="Times New Roman" w:hAnsi="Times New Roman" w:cs="Times New Roman"/>
          <w:sz w:val="24"/>
          <w:szCs w:val="24"/>
        </w:rPr>
        <w:t>under mobile internet economy</w:t>
      </w:r>
      <w:r w:rsidR="00557041" w:rsidRPr="006A25F2">
        <w:rPr>
          <w:rFonts w:ascii="Times New Roman" w:hAnsi="Times New Roman" w:cs="Times New Roman"/>
          <w:sz w:val="24"/>
          <w:szCs w:val="24"/>
        </w:rPr>
        <w:t xml:space="preserve">. </w:t>
      </w:r>
      <w:r w:rsidR="00BF126C" w:rsidRPr="006A25F2">
        <w:rPr>
          <w:rFonts w:ascii="Times New Roman" w:hAnsi="Times New Roman" w:cs="Times New Roman"/>
          <w:sz w:val="24"/>
          <w:szCs w:val="24"/>
        </w:rPr>
        <w:t xml:space="preserve">One can </w:t>
      </w:r>
      <w:r w:rsidR="00097782" w:rsidRPr="006A25F2">
        <w:rPr>
          <w:rFonts w:ascii="Times New Roman" w:hAnsi="Times New Roman" w:cs="Times New Roman"/>
          <w:sz w:val="24"/>
          <w:szCs w:val="24"/>
        </w:rPr>
        <w:t>download an APP, register in as a member of the APP, find the task from the APP (</w:t>
      </w:r>
      <w:r w:rsidR="0002131D" w:rsidRPr="006A25F2">
        <w:rPr>
          <w:rFonts w:ascii="Times New Roman" w:hAnsi="Times New Roman" w:cs="Times New Roman"/>
          <w:sz w:val="24"/>
          <w:szCs w:val="24"/>
        </w:rPr>
        <w:t xml:space="preserve">such as to checking a certain </w:t>
      </w:r>
      <w:bookmarkStart w:id="0" w:name="OLE_LINK4"/>
      <w:bookmarkStart w:id="1" w:name="OLE_LINK5"/>
      <w:bookmarkStart w:id="2" w:name="OLE_LINK6"/>
      <w:r w:rsidR="0002131D" w:rsidRPr="006A25F2">
        <w:rPr>
          <w:rFonts w:ascii="Times New Roman" w:hAnsi="Times New Roman" w:cs="Times New Roman"/>
          <w:sz w:val="24"/>
          <w:szCs w:val="24"/>
        </w:rPr>
        <w:t>merchandise</w:t>
      </w:r>
      <w:bookmarkEnd w:id="0"/>
      <w:bookmarkEnd w:id="1"/>
      <w:bookmarkEnd w:id="2"/>
      <w:r w:rsidR="0002131D" w:rsidRPr="006A25F2">
        <w:rPr>
          <w:rFonts w:ascii="Times New Roman" w:hAnsi="Times New Roman" w:cs="Times New Roman"/>
          <w:sz w:val="24"/>
          <w:szCs w:val="24"/>
        </w:rPr>
        <w:t xml:space="preserve"> on-shelf status in a supermarket),</w:t>
      </w:r>
      <w:r w:rsidR="001D325D" w:rsidRPr="006A25F2">
        <w:rPr>
          <w:rFonts w:ascii="Times New Roman" w:hAnsi="Times New Roman" w:cs="Times New Roman"/>
          <w:sz w:val="24"/>
          <w:szCs w:val="24"/>
        </w:rPr>
        <w:t xml:space="preserve"> </w:t>
      </w:r>
      <w:r w:rsidR="0002131D" w:rsidRPr="006A25F2">
        <w:rPr>
          <w:rFonts w:ascii="Times New Roman" w:hAnsi="Times New Roman" w:cs="Times New Roman"/>
          <w:sz w:val="24"/>
          <w:szCs w:val="24"/>
        </w:rPr>
        <w:t>then he can earn the money for this task</w:t>
      </w:r>
      <w:r w:rsidR="00A81EA7" w:rsidRPr="006A25F2">
        <w:rPr>
          <w:rFonts w:ascii="Times New Roman" w:hAnsi="Times New Roman" w:cs="Times New Roman"/>
          <w:sz w:val="24"/>
          <w:szCs w:val="24"/>
        </w:rPr>
        <w:t xml:space="preserve">. Such a </w:t>
      </w:r>
      <w:r w:rsidR="00557041" w:rsidRPr="006A25F2">
        <w:rPr>
          <w:rFonts w:ascii="Times New Roman" w:hAnsi="Times New Roman" w:cs="Times New Roman"/>
          <w:sz w:val="24"/>
          <w:szCs w:val="24"/>
        </w:rPr>
        <w:t>self-</w:t>
      </w:r>
      <w:r w:rsidR="00A81EA7" w:rsidRPr="006A25F2">
        <w:rPr>
          <w:rFonts w:ascii="Times New Roman" w:hAnsi="Times New Roman" w:cs="Times New Roman"/>
          <w:sz w:val="24"/>
          <w:szCs w:val="24"/>
        </w:rPr>
        <w:t>service crowd</w:t>
      </w:r>
      <w:r w:rsidR="001D325D" w:rsidRPr="006A25F2">
        <w:rPr>
          <w:rFonts w:ascii="Times New Roman" w:hAnsi="Times New Roman" w:cs="Times New Roman"/>
          <w:sz w:val="24"/>
          <w:szCs w:val="24"/>
        </w:rPr>
        <w:t xml:space="preserve"> </w:t>
      </w:r>
      <w:r w:rsidR="00A81EA7" w:rsidRPr="006A25F2">
        <w:rPr>
          <w:rFonts w:ascii="Times New Roman" w:hAnsi="Times New Roman" w:cs="Times New Roman"/>
          <w:sz w:val="24"/>
          <w:szCs w:val="24"/>
        </w:rPr>
        <w:t>sourcing platform</w:t>
      </w:r>
      <w:r w:rsidR="00557041" w:rsidRPr="006A25F2">
        <w:rPr>
          <w:rFonts w:ascii="Times New Roman" w:hAnsi="Times New Roman" w:cs="Times New Roman"/>
          <w:sz w:val="24"/>
          <w:szCs w:val="24"/>
        </w:rPr>
        <w:t xml:space="preserve"> can provide</w:t>
      </w:r>
      <w:r w:rsidR="004809CA" w:rsidRPr="006A25F2">
        <w:rPr>
          <w:rFonts w:ascii="Times New Roman" w:hAnsi="Times New Roman" w:cs="Times New Roman"/>
          <w:sz w:val="24"/>
          <w:szCs w:val="24"/>
        </w:rPr>
        <w:t xml:space="preserve"> various </w:t>
      </w:r>
      <w:r w:rsidR="001D325D" w:rsidRPr="006A25F2">
        <w:rPr>
          <w:rFonts w:ascii="Times New Roman" w:hAnsi="Times New Roman" w:cs="Times New Roman"/>
          <w:sz w:val="24"/>
          <w:szCs w:val="24"/>
        </w:rPr>
        <w:t>commercial</w:t>
      </w:r>
      <w:r w:rsidR="004809CA" w:rsidRPr="006A25F2">
        <w:rPr>
          <w:rFonts w:ascii="Times New Roman" w:hAnsi="Times New Roman" w:cs="Times New Roman"/>
          <w:sz w:val="24"/>
          <w:szCs w:val="24"/>
        </w:rPr>
        <w:t xml:space="preserve"> check services and information collection. Comparing to traditional market survey, it can save the cost and time dramatically, and </w:t>
      </w:r>
      <w:r w:rsidR="00AB6588" w:rsidRPr="006A25F2">
        <w:rPr>
          <w:rFonts w:ascii="Times New Roman" w:hAnsi="Times New Roman" w:cs="Times New Roman"/>
          <w:sz w:val="24"/>
          <w:szCs w:val="24"/>
        </w:rPr>
        <w:t>guarantee</w:t>
      </w:r>
      <w:r w:rsidR="004809CA" w:rsidRPr="006A25F2">
        <w:rPr>
          <w:rFonts w:ascii="Times New Roman" w:hAnsi="Times New Roman" w:cs="Times New Roman"/>
          <w:sz w:val="24"/>
          <w:szCs w:val="24"/>
        </w:rPr>
        <w:t xml:space="preserve"> the quality of </w:t>
      </w:r>
      <w:r w:rsidR="00316FD3" w:rsidRPr="006A25F2">
        <w:rPr>
          <w:rFonts w:ascii="Times New Roman" w:hAnsi="Times New Roman" w:cs="Times New Roman"/>
          <w:sz w:val="24"/>
          <w:szCs w:val="24"/>
        </w:rPr>
        <w:t>survey</w:t>
      </w:r>
      <w:r w:rsidR="004809CA" w:rsidRPr="006A25F2">
        <w:rPr>
          <w:rFonts w:ascii="Times New Roman" w:hAnsi="Times New Roman" w:cs="Times New Roman"/>
          <w:sz w:val="24"/>
          <w:szCs w:val="24"/>
        </w:rPr>
        <w:t xml:space="preserve">. </w:t>
      </w:r>
      <w:r w:rsidR="005A5AFE" w:rsidRPr="006A25F2">
        <w:rPr>
          <w:rFonts w:ascii="Times New Roman" w:hAnsi="Times New Roman" w:cs="Times New Roman"/>
          <w:sz w:val="24"/>
          <w:szCs w:val="24"/>
        </w:rPr>
        <w:t>To make the platform work, the APP is the core of the system, and the pricing of task</w:t>
      </w:r>
      <w:r w:rsidR="00C14172" w:rsidRPr="006A25F2">
        <w:rPr>
          <w:rFonts w:ascii="Times New Roman" w:hAnsi="Times New Roman" w:cs="Times New Roman"/>
          <w:sz w:val="24"/>
          <w:szCs w:val="24"/>
        </w:rPr>
        <w:t>s</w:t>
      </w:r>
      <w:r w:rsidR="005A5AFE" w:rsidRPr="006A25F2">
        <w:rPr>
          <w:rFonts w:ascii="Times New Roman" w:hAnsi="Times New Roman" w:cs="Times New Roman"/>
          <w:sz w:val="24"/>
          <w:szCs w:val="24"/>
        </w:rPr>
        <w:t xml:space="preserve"> is the key </w:t>
      </w:r>
      <w:r w:rsidR="00316FD3" w:rsidRPr="006A25F2">
        <w:rPr>
          <w:rFonts w:ascii="Times New Roman" w:hAnsi="Times New Roman" w:cs="Times New Roman"/>
          <w:sz w:val="24"/>
          <w:szCs w:val="24"/>
        </w:rPr>
        <w:t xml:space="preserve">function </w:t>
      </w:r>
      <w:r w:rsidR="005A5AFE" w:rsidRPr="006A25F2">
        <w:rPr>
          <w:rFonts w:ascii="Times New Roman" w:hAnsi="Times New Roman" w:cs="Times New Roman"/>
          <w:sz w:val="24"/>
          <w:szCs w:val="24"/>
        </w:rPr>
        <w:t>of the APP. If the price of certain task is too low, nobody will choose the task, which will cause the failure of its commercial check.</w:t>
      </w:r>
    </w:p>
    <w:p w:rsidR="006A6E39" w:rsidRPr="006A25F2" w:rsidRDefault="006A25F2" w:rsidP="003D160D">
      <w:pPr>
        <w:spacing w:line="276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bookmarkStart w:id="3" w:name="OLE_LINK1"/>
      <w:bookmarkStart w:id="4" w:name="OLE_LINK2"/>
      <w:bookmarkStart w:id="5" w:name="OLE_LINK3"/>
      <w:r>
        <w:rPr>
          <w:rFonts w:ascii="Times New Roman" w:hAnsi="Times New Roman" w:cs="Times New Roman" w:hint="eastAsia"/>
          <w:sz w:val="24"/>
          <w:szCs w:val="24"/>
        </w:rPr>
        <w:t>Appendix</w:t>
      </w:r>
      <w:bookmarkEnd w:id="3"/>
      <w:bookmarkEnd w:id="4"/>
      <w:bookmarkEnd w:id="5"/>
      <w:r w:rsidR="003B5EA8" w:rsidRPr="006A25F2">
        <w:rPr>
          <w:rFonts w:ascii="Times New Roman" w:hAnsi="Times New Roman" w:cs="Times New Roman"/>
          <w:sz w:val="24"/>
          <w:szCs w:val="24"/>
        </w:rPr>
        <w:t xml:space="preserve"> I is the excel file of a finished project, with information of task position, task price and task status</w:t>
      </w:r>
      <w:r w:rsidR="00F6502B" w:rsidRPr="006A25F2">
        <w:rPr>
          <w:rFonts w:ascii="Times New Roman" w:hAnsi="Times New Roman" w:cs="Times New Roman"/>
          <w:sz w:val="24"/>
          <w:szCs w:val="24"/>
        </w:rPr>
        <w:t xml:space="preserve"> (1 for finished, 0 for failure)</w:t>
      </w:r>
      <w:r w:rsidR="00F86373">
        <w:rPr>
          <w:rFonts w:ascii="Times New Roman" w:hAnsi="Times New Roman" w:cs="Times New Roman" w:hint="eastAsia"/>
          <w:sz w:val="24"/>
          <w:szCs w:val="24"/>
        </w:rPr>
        <w:t>.</w:t>
      </w:r>
      <w:r w:rsidR="003B5EA8" w:rsidRPr="006A25F2">
        <w:rPr>
          <w:rFonts w:ascii="Times New Roman" w:hAnsi="Times New Roman" w:cs="Times New Roman"/>
          <w:sz w:val="24"/>
          <w:szCs w:val="24"/>
        </w:rPr>
        <w:t xml:space="preserve"> </w:t>
      </w:r>
      <w:r w:rsidR="00D75EFA">
        <w:rPr>
          <w:rFonts w:ascii="Times New Roman" w:hAnsi="Times New Roman" w:cs="Times New Roman" w:hint="eastAsia"/>
          <w:sz w:val="24"/>
          <w:szCs w:val="24"/>
        </w:rPr>
        <w:t>Appendix</w:t>
      </w:r>
      <w:r w:rsidR="00C14AAA" w:rsidRPr="006A25F2">
        <w:rPr>
          <w:rFonts w:ascii="Times New Roman" w:hAnsi="Times New Roman" w:cs="Times New Roman"/>
          <w:sz w:val="24"/>
          <w:szCs w:val="24"/>
        </w:rPr>
        <w:t xml:space="preserve"> </w:t>
      </w:r>
      <w:r w:rsidR="003B5EA8" w:rsidRPr="006A25F2">
        <w:rPr>
          <w:rFonts w:ascii="Times New Roman" w:hAnsi="Times New Roman" w:cs="Times New Roman"/>
          <w:sz w:val="24"/>
          <w:szCs w:val="24"/>
        </w:rPr>
        <w:t>II is the excel file of the members, with information of location, credit value and the starting</w:t>
      </w:r>
      <w:bookmarkStart w:id="6" w:name="OLE_LINK7"/>
      <w:bookmarkStart w:id="7" w:name="OLE_LINK8"/>
      <w:r w:rsidR="003B5EA8" w:rsidRPr="006A25F2">
        <w:rPr>
          <w:rFonts w:ascii="Times New Roman" w:hAnsi="Times New Roman" w:cs="Times New Roman"/>
          <w:sz w:val="24"/>
          <w:szCs w:val="24"/>
        </w:rPr>
        <w:t xml:space="preserve"> bid time and </w:t>
      </w:r>
      <w:bookmarkStart w:id="8" w:name="OLE_LINK9"/>
      <w:bookmarkStart w:id="9" w:name="OLE_LINK10"/>
      <w:r w:rsidR="003B5EA8" w:rsidRPr="006A25F2">
        <w:rPr>
          <w:rFonts w:ascii="Times New Roman" w:hAnsi="Times New Roman" w:cs="Times New Roman"/>
          <w:sz w:val="24"/>
          <w:szCs w:val="24"/>
        </w:rPr>
        <w:t>bid quota</w:t>
      </w:r>
      <w:bookmarkEnd w:id="6"/>
      <w:bookmarkEnd w:id="7"/>
      <w:bookmarkEnd w:id="8"/>
      <w:bookmarkEnd w:id="9"/>
      <w:r w:rsidR="003B5EA8" w:rsidRPr="006A25F2">
        <w:rPr>
          <w:rFonts w:ascii="Times New Roman" w:hAnsi="Times New Roman" w:cs="Times New Roman"/>
          <w:sz w:val="24"/>
          <w:szCs w:val="24"/>
        </w:rPr>
        <w:t xml:space="preserve"> based on his credit.</w:t>
      </w:r>
      <w:r w:rsidR="00C14AAA" w:rsidRPr="006A25F2">
        <w:rPr>
          <w:rFonts w:ascii="Times New Roman" w:hAnsi="Times New Roman" w:cs="Times New Roman"/>
          <w:sz w:val="24"/>
          <w:szCs w:val="24"/>
        </w:rPr>
        <w:t xml:space="preserve"> </w:t>
      </w:r>
      <w:r w:rsidR="00093219">
        <w:rPr>
          <w:rFonts w:ascii="Times New Roman" w:hAnsi="Times New Roman" w:cs="Times New Roman" w:hint="eastAsia"/>
          <w:sz w:val="24"/>
          <w:szCs w:val="24"/>
        </w:rPr>
        <w:t>I</w:t>
      </w:r>
      <w:r w:rsidR="00093219" w:rsidRPr="00093219">
        <w:rPr>
          <w:rFonts w:ascii="Times New Roman" w:hAnsi="Times New Roman" w:cs="Times New Roman"/>
          <w:sz w:val="24"/>
          <w:szCs w:val="24"/>
        </w:rPr>
        <w:t>n principle</w:t>
      </w:r>
      <w:r w:rsidR="003B5EA8" w:rsidRPr="006A25F2">
        <w:rPr>
          <w:rFonts w:ascii="Times New Roman" w:hAnsi="Times New Roman" w:cs="Times New Roman"/>
          <w:sz w:val="24"/>
          <w:szCs w:val="24"/>
        </w:rPr>
        <w:t>, the member with higher credit have the priority to bid task earl</w:t>
      </w:r>
      <w:r w:rsidR="00AA6489" w:rsidRPr="006A25F2">
        <w:rPr>
          <w:rFonts w:ascii="Times New Roman" w:hAnsi="Times New Roman" w:cs="Times New Roman"/>
          <w:sz w:val="24"/>
          <w:szCs w:val="24"/>
        </w:rPr>
        <w:t>ier</w:t>
      </w:r>
      <w:r w:rsidR="003B5EA8" w:rsidRPr="006A25F2">
        <w:rPr>
          <w:rFonts w:ascii="Times New Roman" w:hAnsi="Times New Roman" w:cs="Times New Roman"/>
          <w:sz w:val="24"/>
          <w:szCs w:val="24"/>
        </w:rPr>
        <w:t>, and he can</w:t>
      </w:r>
      <w:r w:rsidR="00AA6489" w:rsidRPr="006A25F2">
        <w:rPr>
          <w:rFonts w:ascii="Times New Roman" w:hAnsi="Times New Roman" w:cs="Times New Roman"/>
          <w:sz w:val="24"/>
          <w:szCs w:val="24"/>
        </w:rPr>
        <w:t xml:space="preserve"> have a large quota to bid</w:t>
      </w:r>
      <w:r w:rsidR="00F8637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A6489" w:rsidRPr="006A25F2">
        <w:rPr>
          <w:rFonts w:ascii="Times New Roman" w:hAnsi="Times New Roman" w:cs="Times New Roman"/>
          <w:sz w:val="24"/>
          <w:szCs w:val="24"/>
        </w:rPr>
        <w:t xml:space="preserve">(in practice, </w:t>
      </w:r>
      <w:r w:rsidR="0048681E" w:rsidRPr="006A25F2">
        <w:rPr>
          <w:rFonts w:ascii="Times New Roman" w:hAnsi="Times New Roman" w:cs="Times New Roman"/>
          <w:sz w:val="24"/>
          <w:szCs w:val="24"/>
        </w:rPr>
        <w:t xml:space="preserve">the final assignment </w:t>
      </w:r>
      <w:r w:rsidR="00F82615" w:rsidRPr="006A25F2">
        <w:rPr>
          <w:rFonts w:ascii="Times New Roman" w:hAnsi="Times New Roman" w:cs="Times New Roman"/>
          <w:sz w:val="24"/>
          <w:szCs w:val="24"/>
        </w:rPr>
        <w:t>are</w:t>
      </w:r>
      <w:r w:rsidR="00AB41AD" w:rsidRPr="006A25F2">
        <w:rPr>
          <w:rFonts w:ascii="Times New Roman" w:hAnsi="Times New Roman" w:cs="Times New Roman"/>
          <w:sz w:val="24"/>
          <w:szCs w:val="24"/>
        </w:rPr>
        <w:t xml:space="preserve"> </w:t>
      </w:r>
      <w:r w:rsidR="0048681E" w:rsidRPr="006A25F2">
        <w:rPr>
          <w:rFonts w:ascii="Times New Roman" w:hAnsi="Times New Roman" w:cs="Times New Roman"/>
          <w:sz w:val="24"/>
          <w:szCs w:val="24"/>
        </w:rPr>
        <w:t>propo</w:t>
      </w:r>
      <w:r w:rsidR="00AB41AD" w:rsidRPr="006A25F2">
        <w:rPr>
          <w:rFonts w:ascii="Times New Roman" w:hAnsi="Times New Roman" w:cs="Times New Roman"/>
          <w:sz w:val="24"/>
          <w:szCs w:val="24"/>
        </w:rPr>
        <w:t>r</w:t>
      </w:r>
      <w:r w:rsidR="0048681E" w:rsidRPr="006A25F2">
        <w:rPr>
          <w:rFonts w:ascii="Times New Roman" w:hAnsi="Times New Roman" w:cs="Times New Roman"/>
          <w:sz w:val="24"/>
          <w:szCs w:val="24"/>
        </w:rPr>
        <w:t>tion to this quota</w:t>
      </w:r>
      <w:r w:rsidR="00AA6489" w:rsidRPr="006A25F2">
        <w:rPr>
          <w:rFonts w:ascii="Times New Roman" w:hAnsi="Times New Roman" w:cs="Times New Roman"/>
          <w:sz w:val="24"/>
          <w:szCs w:val="24"/>
        </w:rPr>
        <w:t>)</w:t>
      </w:r>
      <w:r w:rsidR="00F86373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D75EFA">
        <w:rPr>
          <w:rFonts w:ascii="Times New Roman" w:hAnsi="Times New Roman" w:cs="Times New Roman" w:hint="eastAsia"/>
          <w:sz w:val="24"/>
          <w:szCs w:val="24"/>
        </w:rPr>
        <w:t>Appendix</w:t>
      </w:r>
      <w:r w:rsidR="00F82615" w:rsidRPr="006A25F2">
        <w:rPr>
          <w:rFonts w:ascii="Times New Roman" w:hAnsi="Times New Roman" w:cs="Times New Roman"/>
          <w:sz w:val="24"/>
          <w:szCs w:val="24"/>
        </w:rPr>
        <w:t xml:space="preserve"> III is an excel file of a new project, with only the information of task loc</w:t>
      </w:r>
      <w:bookmarkStart w:id="10" w:name="_GoBack"/>
      <w:bookmarkEnd w:id="10"/>
      <w:r w:rsidR="00F82615" w:rsidRPr="006A25F2">
        <w:rPr>
          <w:rFonts w:ascii="Times New Roman" w:hAnsi="Times New Roman" w:cs="Times New Roman"/>
          <w:sz w:val="24"/>
          <w:szCs w:val="24"/>
        </w:rPr>
        <w:t>ation.</w:t>
      </w:r>
      <w:r w:rsidR="00C111EE" w:rsidRPr="006A25F2">
        <w:rPr>
          <w:rFonts w:ascii="Times New Roman" w:hAnsi="Times New Roman" w:cs="Times New Roman"/>
          <w:sz w:val="24"/>
          <w:szCs w:val="24"/>
        </w:rPr>
        <w:t xml:space="preserve"> </w:t>
      </w:r>
      <w:r w:rsidR="00110869" w:rsidRPr="006A25F2">
        <w:rPr>
          <w:rFonts w:ascii="Times New Roman" w:hAnsi="Times New Roman" w:cs="Times New Roman"/>
          <w:sz w:val="24"/>
          <w:szCs w:val="24"/>
        </w:rPr>
        <w:t>You are asked to answer</w:t>
      </w:r>
      <w:r w:rsidR="006C0E2E" w:rsidRPr="006A25F2">
        <w:rPr>
          <w:rFonts w:ascii="Times New Roman" w:hAnsi="Times New Roman" w:cs="Times New Roman"/>
          <w:sz w:val="24"/>
          <w:szCs w:val="24"/>
        </w:rPr>
        <w:t xml:space="preserve"> following questions:</w:t>
      </w:r>
    </w:p>
    <w:p w:rsidR="006A6E39" w:rsidRPr="006A25F2" w:rsidRDefault="00865A17" w:rsidP="003D160D">
      <w:pPr>
        <w:pStyle w:val="a8"/>
        <w:numPr>
          <w:ilvl w:val="0"/>
          <w:numId w:val="5"/>
        </w:numPr>
        <w:spacing w:line="276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6A25F2">
        <w:rPr>
          <w:rFonts w:ascii="Times New Roman" w:hAnsi="Times New Roman" w:cs="Times New Roman"/>
          <w:sz w:val="24"/>
          <w:szCs w:val="24"/>
        </w:rPr>
        <w:t xml:space="preserve">Study the pricing of the project in </w:t>
      </w:r>
      <w:r w:rsidR="00D75EFA">
        <w:rPr>
          <w:rFonts w:ascii="Times New Roman" w:hAnsi="Times New Roman" w:cs="Times New Roman" w:hint="eastAsia"/>
          <w:sz w:val="24"/>
          <w:szCs w:val="24"/>
        </w:rPr>
        <w:t>Appendix</w:t>
      </w:r>
      <w:r w:rsidRPr="006A25F2">
        <w:rPr>
          <w:rFonts w:ascii="Times New Roman" w:hAnsi="Times New Roman" w:cs="Times New Roman"/>
          <w:sz w:val="24"/>
          <w:szCs w:val="24"/>
        </w:rPr>
        <w:t xml:space="preserve"> I, analyze the reason why those tasks are fail to finished.</w:t>
      </w:r>
    </w:p>
    <w:p w:rsidR="006A6E39" w:rsidRPr="006A25F2" w:rsidRDefault="00865A17" w:rsidP="003D160D">
      <w:pPr>
        <w:pStyle w:val="a8"/>
        <w:numPr>
          <w:ilvl w:val="0"/>
          <w:numId w:val="5"/>
        </w:numPr>
        <w:spacing w:line="276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6A25F2">
        <w:rPr>
          <w:rFonts w:ascii="Times New Roman" w:hAnsi="Times New Roman" w:cs="Times New Roman"/>
          <w:sz w:val="24"/>
          <w:szCs w:val="24"/>
        </w:rPr>
        <w:t xml:space="preserve">Design a new task pricing method for </w:t>
      </w:r>
      <w:r w:rsidR="00D75EFA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Pr="006A25F2">
        <w:rPr>
          <w:rFonts w:ascii="Times New Roman" w:hAnsi="Times New Roman" w:cs="Times New Roman"/>
          <w:sz w:val="24"/>
          <w:szCs w:val="24"/>
        </w:rPr>
        <w:t xml:space="preserve">project in </w:t>
      </w:r>
      <w:r w:rsidR="00D75EFA">
        <w:rPr>
          <w:rFonts w:ascii="Times New Roman" w:hAnsi="Times New Roman" w:cs="Times New Roman" w:hint="eastAsia"/>
          <w:sz w:val="24"/>
          <w:szCs w:val="24"/>
        </w:rPr>
        <w:t>Appendix</w:t>
      </w:r>
      <w:r w:rsidRPr="006A25F2">
        <w:rPr>
          <w:rFonts w:ascii="Times New Roman" w:hAnsi="Times New Roman" w:cs="Times New Roman"/>
          <w:sz w:val="24"/>
          <w:szCs w:val="24"/>
        </w:rPr>
        <w:t xml:space="preserve"> I</w:t>
      </w:r>
      <w:r w:rsidR="008D0901">
        <w:rPr>
          <w:rFonts w:ascii="Times New Roman" w:hAnsi="Times New Roman" w:cs="Times New Roman" w:hint="eastAsia"/>
          <w:sz w:val="24"/>
          <w:szCs w:val="24"/>
        </w:rPr>
        <w:t>.</w:t>
      </w:r>
      <w:r w:rsidR="00C76E32" w:rsidRPr="006A25F2">
        <w:rPr>
          <w:rFonts w:ascii="Times New Roman" w:hAnsi="Times New Roman" w:cs="Times New Roman"/>
          <w:sz w:val="24"/>
          <w:szCs w:val="24"/>
        </w:rPr>
        <w:t xml:space="preserve"> </w:t>
      </w:r>
      <w:r w:rsidR="00F86373">
        <w:rPr>
          <w:rFonts w:ascii="Times New Roman" w:hAnsi="Times New Roman" w:cs="Times New Roman" w:hint="eastAsia"/>
          <w:sz w:val="24"/>
          <w:szCs w:val="24"/>
        </w:rPr>
        <w:t>Does your method have</w:t>
      </w:r>
      <w:r w:rsidR="008D0901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24659" w:rsidRPr="006A25F2">
        <w:rPr>
          <w:rFonts w:ascii="Times New Roman" w:hAnsi="Times New Roman" w:cs="Times New Roman"/>
          <w:sz w:val="24"/>
          <w:szCs w:val="24"/>
        </w:rPr>
        <w:t xml:space="preserve">any advantage </w:t>
      </w:r>
      <w:r w:rsidR="008D0901">
        <w:rPr>
          <w:rFonts w:ascii="Times New Roman" w:hAnsi="Times New Roman" w:cs="Times New Roman" w:hint="eastAsia"/>
          <w:sz w:val="24"/>
          <w:szCs w:val="24"/>
        </w:rPr>
        <w:t xml:space="preserve">over the </w:t>
      </w:r>
      <w:r w:rsidR="00924659" w:rsidRPr="006A25F2">
        <w:rPr>
          <w:rFonts w:ascii="Times New Roman" w:hAnsi="Times New Roman" w:cs="Times New Roman"/>
          <w:sz w:val="24"/>
          <w:szCs w:val="24"/>
        </w:rPr>
        <w:t>old pricing scheme?</w:t>
      </w:r>
    </w:p>
    <w:p w:rsidR="00C71E47" w:rsidRPr="006A25F2" w:rsidRDefault="00C56028" w:rsidP="003D160D">
      <w:pPr>
        <w:pStyle w:val="a8"/>
        <w:numPr>
          <w:ilvl w:val="0"/>
          <w:numId w:val="5"/>
        </w:numPr>
        <w:spacing w:line="276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6A25F2">
        <w:rPr>
          <w:rFonts w:ascii="Times New Roman" w:hAnsi="Times New Roman" w:cs="Times New Roman"/>
          <w:sz w:val="24"/>
          <w:szCs w:val="24"/>
        </w:rPr>
        <w:t>In practice, some ta</w:t>
      </w:r>
      <w:r w:rsidR="00F645E6" w:rsidRPr="006A25F2">
        <w:rPr>
          <w:rFonts w:ascii="Times New Roman" w:hAnsi="Times New Roman" w:cs="Times New Roman"/>
          <w:sz w:val="24"/>
          <w:szCs w:val="24"/>
        </w:rPr>
        <w:t xml:space="preserve">sks are located closely, so that people tend to select them together. </w:t>
      </w:r>
      <w:r w:rsidR="008A10C2" w:rsidRPr="006A25F2">
        <w:rPr>
          <w:rFonts w:ascii="Times New Roman" w:hAnsi="Times New Roman" w:cs="Times New Roman"/>
          <w:sz w:val="24"/>
          <w:szCs w:val="24"/>
        </w:rPr>
        <w:t>It’s possible to pack them together in the APP to save the cost.</w:t>
      </w:r>
      <w:r w:rsidR="00F1314E" w:rsidRPr="006A25F2">
        <w:rPr>
          <w:rFonts w:ascii="Times New Roman" w:hAnsi="Times New Roman" w:cs="Times New Roman"/>
          <w:sz w:val="24"/>
          <w:szCs w:val="24"/>
        </w:rPr>
        <w:t xml:space="preserve"> </w:t>
      </w:r>
      <w:r w:rsidR="004E4ADF" w:rsidRPr="006A25F2">
        <w:rPr>
          <w:rFonts w:ascii="Times New Roman" w:hAnsi="Times New Roman" w:cs="Times New Roman"/>
          <w:sz w:val="24"/>
          <w:szCs w:val="24"/>
        </w:rPr>
        <w:t>How to modify your pricing scheme with such a consideration, how does the new scheme affect the project’s accomplishment</w:t>
      </w:r>
      <w:r w:rsidR="00D45FB8" w:rsidRPr="006A25F2">
        <w:rPr>
          <w:rFonts w:ascii="Times New Roman" w:cs="Times New Roman"/>
          <w:sz w:val="24"/>
          <w:szCs w:val="24"/>
        </w:rPr>
        <w:t>？</w:t>
      </w:r>
    </w:p>
    <w:p w:rsidR="006F530A" w:rsidRPr="006A25F2" w:rsidRDefault="008A10C2" w:rsidP="003D160D">
      <w:pPr>
        <w:pStyle w:val="a8"/>
        <w:numPr>
          <w:ilvl w:val="0"/>
          <w:numId w:val="5"/>
        </w:numPr>
        <w:spacing w:line="276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6A25F2">
        <w:rPr>
          <w:rFonts w:ascii="Times New Roman" w:hAnsi="Times New Roman" w:cs="Times New Roman"/>
          <w:sz w:val="24"/>
          <w:szCs w:val="24"/>
        </w:rPr>
        <w:t xml:space="preserve">Give the pricing scheme for </w:t>
      </w:r>
      <w:r w:rsidR="00D75EFA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Pr="006A25F2">
        <w:rPr>
          <w:rFonts w:ascii="Times New Roman" w:hAnsi="Times New Roman" w:cs="Times New Roman"/>
          <w:sz w:val="24"/>
          <w:szCs w:val="24"/>
        </w:rPr>
        <w:t xml:space="preserve">project in </w:t>
      </w:r>
      <w:r w:rsidR="00D75EFA">
        <w:rPr>
          <w:rFonts w:ascii="Times New Roman" w:hAnsi="Times New Roman" w:cs="Times New Roman" w:hint="eastAsia"/>
          <w:sz w:val="24"/>
          <w:szCs w:val="24"/>
        </w:rPr>
        <w:t>Appendix</w:t>
      </w:r>
      <w:r w:rsidRPr="006A25F2">
        <w:rPr>
          <w:rFonts w:ascii="Times New Roman" w:hAnsi="Times New Roman" w:cs="Times New Roman"/>
          <w:sz w:val="24"/>
          <w:szCs w:val="24"/>
        </w:rPr>
        <w:t xml:space="preserve"> III</w:t>
      </w:r>
      <w:r w:rsidR="0073785E">
        <w:rPr>
          <w:rFonts w:ascii="Times New Roman" w:hAnsi="Times New Roman" w:cs="Times New Roman" w:hint="eastAsia"/>
          <w:sz w:val="24"/>
          <w:szCs w:val="24"/>
        </w:rPr>
        <w:t xml:space="preserve">, and evaluate the </w:t>
      </w:r>
      <w:r w:rsidR="0073785E">
        <w:rPr>
          <w:rFonts w:ascii="Times New Roman" w:hAnsi="Times New Roman" w:cs="Times New Roman"/>
          <w:sz w:val="24"/>
          <w:szCs w:val="24"/>
        </w:rPr>
        <w:t>implement</w:t>
      </w:r>
      <w:r w:rsidR="0073785E">
        <w:rPr>
          <w:rFonts w:ascii="Times New Roman" w:hAnsi="Times New Roman" w:cs="Times New Roman" w:hint="eastAsia"/>
          <w:sz w:val="24"/>
          <w:szCs w:val="24"/>
        </w:rPr>
        <w:t xml:space="preserve"> result of the pricing scheme</w:t>
      </w:r>
    </w:p>
    <w:p w:rsidR="00C71E47" w:rsidRPr="006A25F2" w:rsidRDefault="00C71E47" w:rsidP="003D160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F583B" w:rsidRPr="006A25F2" w:rsidRDefault="00D75EFA" w:rsidP="003D160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Appendix</w:t>
      </w:r>
      <w:r w:rsidR="00872952" w:rsidRPr="006A25F2">
        <w:rPr>
          <w:rFonts w:ascii="Times New Roman" w:hAnsi="Times New Roman" w:cs="Times New Roman"/>
          <w:sz w:val="24"/>
          <w:szCs w:val="24"/>
        </w:rPr>
        <w:t xml:space="preserve"> I: </w:t>
      </w:r>
      <w:r w:rsidR="0054521B" w:rsidRPr="006A25F2">
        <w:rPr>
          <w:rFonts w:ascii="Times New Roman" w:hAnsi="Times New Roman" w:cs="Times New Roman"/>
          <w:sz w:val="24"/>
          <w:szCs w:val="24"/>
        </w:rPr>
        <w:t>Data</w:t>
      </w:r>
      <w:r w:rsidR="00872952" w:rsidRPr="006A25F2">
        <w:rPr>
          <w:rFonts w:ascii="Times New Roman" w:hAnsi="Times New Roman" w:cs="Times New Roman"/>
          <w:sz w:val="24"/>
          <w:szCs w:val="24"/>
        </w:rPr>
        <w:t xml:space="preserve"> of a finished project</w:t>
      </w:r>
    </w:p>
    <w:p w:rsidR="001E7CE7" w:rsidRPr="006A25F2" w:rsidRDefault="00D75EFA" w:rsidP="003D160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Appendix</w:t>
      </w:r>
      <w:r w:rsidR="00872952" w:rsidRPr="006A25F2">
        <w:rPr>
          <w:rFonts w:ascii="Times New Roman" w:hAnsi="Times New Roman" w:cs="Times New Roman"/>
          <w:sz w:val="24"/>
          <w:szCs w:val="24"/>
        </w:rPr>
        <w:t xml:space="preserve"> II: Information of APP members</w:t>
      </w:r>
    </w:p>
    <w:p w:rsidR="00DD0464" w:rsidRPr="006A25F2" w:rsidRDefault="00D75EFA" w:rsidP="003D160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Appendix</w:t>
      </w:r>
      <w:r w:rsidR="00872952" w:rsidRPr="006A25F2">
        <w:rPr>
          <w:rFonts w:ascii="Times New Roman" w:hAnsi="Times New Roman" w:cs="Times New Roman"/>
          <w:sz w:val="24"/>
          <w:szCs w:val="24"/>
        </w:rPr>
        <w:t xml:space="preserve"> III: </w:t>
      </w:r>
      <w:r w:rsidR="00703E12" w:rsidRPr="006A25F2">
        <w:rPr>
          <w:rFonts w:ascii="Times New Roman" w:hAnsi="Times New Roman" w:cs="Times New Roman"/>
          <w:sz w:val="24"/>
          <w:szCs w:val="24"/>
        </w:rPr>
        <w:t xml:space="preserve">Information </w:t>
      </w:r>
      <w:r w:rsidR="00872952" w:rsidRPr="006A25F2">
        <w:rPr>
          <w:rFonts w:ascii="Times New Roman" w:hAnsi="Times New Roman" w:cs="Times New Roman"/>
          <w:sz w:val="24"/>
          <w:szCs w:val="24"/>
        </w:rPr>
        <w:t>of a new project</w:t>
      </w:r>
    </w:p>
    <w:p w:rsidR="004347B4" w:rsidRPr="0017751A" w:rsidRDefault="004347B4" w:rsidP="003D160D">
      <w:pPr>
        <w:spacing w:line="276" w:lineRule="auto"/>
        <w:rPr>
          <w:sz w:val="36"/>
        </w:rPr>
      </w:pPr>
    </w:p>
    <w:sectPr w:rsidR="004347B4" w:rsidRPr="0017751A" w:rsidSect="006324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B0E" w:rsidRDefault="006D3B0E" w:rsidP="001A0F4B">
      <w:r>
        <w:separator/>
      </w:r>
    </w:p>
  </w:endnote>
  <w:endnote w:type="continuationSeparator" w:id="0">
    <w:p w:rsidR="006D3B0E" w:rsidRDefault="006D3B0E" w:rsidP="001A0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B0E" w:rsidRDefault="006D3B0E" w:rsidP="001A0F4B">
      <w:r>
        <w:separator/>
      </w:r>
    </w:p>
  </w:footnote>
  <w:footnote w:type="continuationSeparator" w:id="0">
    <w:p w:rsidR="006D3B0E" w:rsidRDefault="006D3B0E" w:rsidP="001A0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5020"/>
    <w:multiLevelType w:val="hybridMultilevel"/>
    <w:tmpl w:val="18E2D7F2"/>
    <w:lvl w:ilvl="0" w:tplc="CC683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CD23F2"/>
    <w:multiLevelType w:val="hybridMultilevel"/>
    <w:tmpl w:val="E8F6D0BC"/>
    <w:lvl w:ilvl="0" w:tplc="A76A3E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E76A5A"/>
    <w:multiLevelType w:val="hybridMultilevel"/>
    <w:tmpl w:val="AFA6E8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334516"/>
    <w:multiLevelType w:val="hybridMultilevel"/>
    <w:tmpl w:val="667C0554"/>
    <w:lvl w:ilvl="0" w:tplc="5986E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8F3698"/>
    <w:multiLevelType w:val="hybridMultilevel"/>
    <w:tmpl w:val="69BCBFC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7D153F8"/>
    <w:multiLevelType w:val="hybridMultilevel"/>
    <w:tmpl w:val="1346A2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EA14FF"/>
    <w:multiLevelType w:val="hybridMultilevel"/>
    <w:tmpl w:val="50E4C2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3183647"/>
    <w:multiLevelType w:val="hybridMultilevel"/>
    <w:tmpl w:val="2EA6ECF0"/>
    <w:lvl w:ilvl="0" w:tplc="7242F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9587E84"/>
    <w:multiLevelType w:val="hybridMultilevel"/>
    <w:tmpl w:val="4FCEE11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D737CF8"/>
    <w:multiLevelType w:val="hybridMultilevel"/>
    <w:tmpl w:val="5ADC429E"/>
    <w:lvl w:ilvl="0" w:tplc="16426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8254040"/>
    <w:multiLevelType w:val="hybridMultilevel"/>
    <w:tmpl w:val="25F0AE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B8A7412"/>
    <w:multiLevelType w:val="hybridMultilevel"/>
    <w:tmpl w:val="5FF000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4"/>
  </w:num>
  <w:num w:numId="7">
    <w:abstractNumId w:val="10"/>
  </w:num>
  <w:num w:numId="8">
    <w:abstractNumId w:val="5"/>
  </w:num>
  <w:num w:numId="9">
    <w:abstractNumId w:val="11"/>
  </w:num>
  <w:num w:numId="10">
    <w:abstractNumId w:val="2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132D"/>
    <w:rsid w:val="0002131D"/>
    <w:rsid w:val="00026EE1"/>
    <w:rsid w:val="000362B6"/>
    <w:rsid w:val="00067481"/>
    <w:rsid w:val="0008435B"/>
    <w:rsid w:val="00093219"/>
    <w:rsid w:val="00097782"/>
    <w:rsid w:val="000C1650"/>
    <w:rsid w:val="00110869"/>
    <w:rsid w:val="00141CEB"/>
    <w:rsid w:val="00161B2D"/>
    <w:rsid w:val="001743F8"/>
    <w:rsid w:val="0017751A"/>
    <w:rsid w:val="001861B1"/>
    <w:rsid w:val="001910DA"/>
    <w:rsid w:val="0019132D"/>
    <w:rsid w:val="001A0F4B"/>
    <w:rsid w:val="001B3DEC"/>
    <w:rsid w:val="001D2663"/>
    <w:rsid w:val="001D325D"/>
    <w:rsid w:val="001E7CE7"/>
    <w:rsid w:val="00213099"/>
    <w:rsid w:val="002A234A"/>
    <w:rsid w:val="002E660C"/>
    <w:rsid w:val="00305BBB"/>
    <w:rsid w:val="00316FD3"/>
    <w:rsid w:val="00346288"/>
    <w:rsid w:val="00350939"/>
    <w:rsid w:val="00350DF3"/>
    <w:rsid w:val="003519C6"/>
    <w:rsid w:val="00366B6E"/>
    <w:rsid w:val="00382518"/>
    <w:rsid w:val="003B33A8"/>
    <w:rsid w:val="003B5EA8"/>
    <w:rsid w:val="003C64AD"/>
    <w:rsid w:val="003D160D"/>
    <w:rsid w:val="003D1811"/>
    <w:rsid w:val="003F28EB"/>
    <w:rsid w:val="00402267"/>
    <w:rsid w:val="004347B4"/>
    <w:rsid w:val="004809CA"/>
    <w:rsid w:val="0048681E"/>
    <w:rsid w:val="004E34D7"/>
    <w:rsid w:val="004E4ADF"/>
    <w:rsid w:val="00523B8E"/>
    <w:rsid w:val="00530071"/>
    <w:rsid w:val="0054521B"/>
    <w:rsid w:val="00552749"/>
    <w:rsid w:val="00557041"/>
    <w:rsid w:val="005875B1"/>
    <w:rsid w:val="005A5AFE"/>
    <w:rsid w:val="005E7086"/>
    <w:rsid w:val="006324BC"/>
    <w:rsid w:val="00644386"/>
    <w:rsid w:val="00654A54"/>
    <w:rsid w:val="006551A6"/>
    <w:rsid w:val="006818A5"/>
    <w:rsid w:val="00695040"/>
    <w:rsid w:val="006A1EDA"/>
    <w:rsid w:val="006A25F2"/>
    <w:rsid w:val="006A6E39"/>
    <w:rsid w:val="006C0E2E"/>
    <w:rsid w:val="006C3F09"/>
    <w:rsid w:val="006D3B0E"/>
    <w:rsid w:val="006F530A"/>
    <w:rsid w:val="006F6CCD"/>
    <w:rsid w:val="00700437"/>
    <w:rsid w:val="00703E12"/>
    <w:rsid w:val="00722207"/>
    <w:rsid w:val="0073785E"/>
    <w:rsid w:val="007829F8"/>
    <w:rsid w:val="007A5612"/>
    <w:rsid w:val="007A5ED3"/>
    <w:rsid w:val="007C14FB"/>
    <w:rsid w:val="007D5073"/>
    <w:rsid w:val="007E7BFD"/>
    <w:rsid w:val="00841CB8"/>
    <w:rsid w:val="0085400C"/>
    <w:rsid w:val="00865A17"/>
    <w:rsid w:val="0087166F"/>
    <w:rsid w:val="00872952"/>
    <w:rsid w:val="008A10C2"/>
    <w:rsid w:val="008D0901"/>
    <w:rsid w:val="008D4E76"/>
    <w:rsid w:val="00920373"/>
    <w:rsid w:val="00924659"/>
    <w:rsid w:val="00925A49"/>
    <w:rsid w:val="00934859"/>
    <w:rsid w:val="00950F92"/>
    <w:rsid w:val="00951E72"/>
    <w:rsid w:val="009A6D3C"/>
    <w:rsid w:val="009E137E"/>
    <w:rsid w:val="00A37B98"/>
    <w:rsid w:val="00A637B9"/>
    <w:rsid w:val="00A81EA7"/>
    <w:rsid w:val="00AA6489"/>
    <w:rsid w:val="00AB41AD"/>
    <w:rsid w:val="00AB6588"/>
    <w:rsid w:val="00AD5ECB"/>
    <w:rsid w:val="00AF583B"/>
    <w:rsid w:val="00AF6892"/>
    <w:rsid w:val="00B02E67"/>
    <w:rsid w:val="00B05C26"/>
    <w:rsid w:val="00B11D14"/>
    <w:rsid w:val="00B240DE"/>
    <w:rsid w:val="00B843DD"/>
    <w:rsid w:val="00BB5D05"/>
    <w:rsid w:val="00BB6D3C"/>
    <w:rsid w:val="00BC535D"/>
    <w:rsid w:val="00BF126C"/>
    <w:rsid w:val="00C02724"/>
    <w:rsid w:val="00C111EE"/>
    <w:rsid w:val="00C14172"/>
    <w:rsid w:val="00C14AAA"/>
    <w:rsid w:val="00C23F3F"/>
    <w:rsid w:val="00C327EB"/>
    <w:rsid w:val="00C56028"/>
    <w:rsid w:val="00C67578"/>
    <w:rsid w:val="00C71E47"/>
    <w:rsid w:val="00C76E32"/>
    <w:rsid w:val="00C91F63"/>
    <w:rsid w:val="00CB2B23"/>
    <w:rsid w:val="00CD35E5"/>
    <w:rsid w:val="00CE1E47"/>
    <w:rsid w:val="00CE33E9"/>
    <w:rsid w:val="00D21257"/>
    <w:rsid w:val="00D214D4"/>
    <w:rsid w:val="00D33D19"/>
    <w:rsid w:val="00D45FB8"/>
    <w:rsid w:val="00D75EFA"/>
    <w:rsid w:val="00D8639E"/>
    <w:rsid w:val="00DA2338"/>
    <w:rsid w:val="00DD0464"/>
    <w:rsid w:val="00DE3ECC"/>
    <w:rsid w:val="00DF1126"/>
    <w:rsid w:val="00E25FB2"/>
    <w:rsid w:val="00E26D01"/>
    <w:rsid w:val="00E669AE"/>
    <w:rsid w:val="00EC32BF"/>
    <w:rsid w:val="00EC6A4F"/>
    <w:rsid w:val="00F1314E"/>
    <w:rsid w:val="00F17A73"/>
    <w:rsid w:val="00F26AA0"/>
    <w:rsid w:val="00F373F0"/>
    <w:rsid w:val="00F60098"/>
    <w:rsid w:val="00F645E6"/>
    <w:rsid w:val="00F6502B"/>
    <w:rsid w:val="00F82615"/>
    <w:rsid w:val="00F86373"/>
    <w:rsid w:val="00F97861"/>
    <w:rsid w:val="00FA5D03"/>
    <w:rsid w:val="00FC17F3"/>
    <w:rsid w:val="00FD0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A6B9E"/>
  <w15:docId w15:val="{FC750899-106B-402A-9301-59578FFE9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4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F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0F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0F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0F4B"/>
    <w:rPr>
      <w:sz w:val="18"/>
      <w:szCs w:val="18"/>
    </w:rPr>
  </w:style>
  <w:style w:type="character" w:styleId="a7">
    <w:name w:val="Hyperlink"/>
    <w:basedOn w:val="a0"/>
    <w:uiPriority w:val="99"/>
    <w:unhideWhenUsed/>
    <w:rsid w:val="001A0F4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1A0F4B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2E660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E660C"/>
    <w:rPr>
      <w:sz w:val="18"/>
      <w:szCs w:val="18"/>
    </w:rPr>
  </w:style>
  <w:style w:type="paragraph" w:styleId="ab">
    <w:name w:val="Plain Text"/>
    <w:basedOn w:val="a"/>
    <w:link w:val="ac"/>
    <w:uiPriority w:val="99"/>
    <w:unhideWhenUsed/>
    <w:rsid w:val="00141CEB"/>
    <w:pPr>
      <w:adjustRightInd w:val="0"/>
      <w:spacing w:line="312" w:lineRule="atLeast"/>
      <w:textAlignment w:val="baseline"/>
    </w:pPr>
    <w:rPr>
      <w:rFonts w:ascii="宋体" w:eastAsia="宋体" w:hAnsi="Courier New" w:cs="Times New Roman"/>
      <w:kern w:val="0"/>
      <w:szCs w:val="20"/>
    </w:rPr>
  </w:style>
  <w:style w:type="character" w:customStyle="1" w:styleId="ac">
    <w:name w:val="纯文本 字符"/>
    <w:basedOn w:val="a0"/>
    <w:link w:val="ab"/>
    <w:uiPriority w:val="99"/>
    <w:rsid w:val="00141CEB"/>
    <w:rPr>
      <w:rFonts w:ascii="宋体" w:eastAsia="宋体" w:hAnsi="Courier New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333</Words>
  <Characters>1904</Characters>
  <Application>Microsoft Office Word</Application>
  <DocSecurity>0</DocSecurity>
  <Lines>15</Lines>
  <Paragraphs>4</Paragraphs>
  <ScaleCrop>false</ScaleCrop>
  <Company>PKU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</dc:creator>
  <cp:lastModifiedBy>Xie Jinxing 谢金星</cp:lastModifiedBy>
  <cp:revision>10</cp:revision>
  <dcterms:created xsi:type="dcterms:W3CDTF">2017-08-23T03:12:00Z</dcterms:created>
  <dcterms:modified xsi:type="dcterms:W3CDTF">2017-09-12T03:31:00Z</dcterms:modified>
</cp:coreProperties>
</file>